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812A0" w:rsidTr="00230BFF">
        <w:tc>
          <w:tcPr>
            <w:tcW w:w="9288" w:type="dxa"/>
            <w:shd w:val="clear" w:color="auto" w:fill="0070C0"/>
          </w:tcPr>
          <w:p w:rsidR="009812A0" w:rsidRPr="00F313D0" w:rsidRDefault="009812A0" w:rsidP="00230BFF">
            <w:pPr>
              <w:rPr>
                <w:b/>
              </w:rPr>
            </w:pPr>
            <w:r w:rsidRPr="00F313D0">
              <w:rPr>
                <w:b/>
              </w:rPr>
              <w:t>Navodila za samostojno učenje pri izbirnem predmetu NI2</w:t>
            </w:r>
          </w:p>
        </w:tc>
      </w:tr>
      <w:tr w:rsidR="009812A0" w:rsidTr="00230BFF">
        <w:tc>
          <w:tcPr>
            <w:tcW w:w="9288" w:type="dxa"/>
            <w:shd w:val="clear" w:color="auto" w:fill="95B3D7" w:themeFill="accent1" w:themeFillTint="99"/>
          </w:tcPr>
          <w:p w:rsidR="009812A0" w:rsidRDefault="009812A0" w:rsidP="009812A0">
            <w:r>
              <w:t xml:space="preserve">Datum: </w:t>
            </w:r>
            <w:r>
              <w:t>četrtek, 2. 4</w:t>
            </w:r>
            <w:r>
              <w:t>. 2020</w:t>
            </w:r>
          </w:p>
        </w:tc>
      </w:tr>
      <w:tr w:rsidR="009812A0" w:rsidTr="00230BFF">
        <w:tc>
          <w:tcPr>
            <w:tcW w:w="9288" w:type="dxa"/>
            <w:shd w:val="clear" w:color="auto" w:fill="95B3D7" w:themeFill="accent1" w:themeFillTint="99"/>
          </w:tcPr>
          <w:p w:rsidR="009812A0" w:rsidRDefault="009812A0" w:rsidP="00230BFF">
            <w:r>
              <w:t>Učna ura: Dobro jutro, Alicia</w:t>
            </w:r>
          </w:p>
        </w:tc>
      </w:tr>
      <w:tr w:rsidR="009812A0" w:rsidTr="00230BFF">
        <w:trPr>
          <w:trHeight w:val="1764"/>
        </w:trPr>
        <w:tc>
          <w:tcPr>
            <w:tcW w:w="9288" w:type="dxa"/>
          </w:tcPr>
          <w:p w:rsidR="009812A0" w:rsidRDefault="009812A0" w:rsidP="00230BFF"/>
          <w:p w:rsidR="009812A0" w:rsidRPr="00731E2D" w:rsidRDefault="009812A0" w:rsidP="00230BFF">
            <w:pPr>
              <w:rPr>
                <w:b/>
              </w:rPr>
            </w:pPr>
            <w:proofErr w:type="spellStart"/>
            <w:r w:rsidRPr="00731E2D">
              <w:rPr>
                <w:b/>
              </w:rPr>
              <w:t>Hallo</w:t>
            </w:r>
            <w:proofErr w:type="spellEnd"/>
            <w:r w:rsidRPr="00731E2D">
              <w:rPr>
                <w:b/>
              </w:rPr>
              <w:t xml:space="preserve">, </w:t>
            </w:r>
            <w:proofErr w:type="spellStart"/>
            <w:r w:rsidRPr="00731E2D">
              <w:rPr>
                <w:b/>
              </w:rPr>
              <w:t>liebe</w:t>
            </w:r>
            <w:proofErr w:type="spellEnd"/>
            <w:r w:rsidRPr="00731E2D">
              <w:rPr>
                <w:b/>
              </w:rPr>
              <w:t xml:space="preserve"> </w:t>
            </w:r>
            <w:proofErr w:type="spellStart"/>
            <w:r w:rsidRPr="00731E2D">
              <w:rPr>
                <w:b/>
              </w:rPr>
              <w:t>Schüler</w:t>
            </w:r>
            <w:proofErr w:type="spellEnd"/>
            <w:r w:rsidRPr="00731E2D">
              <w:rPr>
                <w:b/>
              </w:rPr>
              <w:t xml:space="preserve">! </w:t>
            </w:r>
            <w:proofErr w:type="spellStart"/>
            <w:r w:rsidRPr="00731E2D">
              <w:rPr>
                <w:b/>
              </w:rPr>
              <w:t>Wie</w:t>
            </w:r>
            <w:proofErr w:type="spellEnd"/>
            <w:r w:rsidRPr="00731E2D">
              <w:rPr>
                <w:b/>
              </w:rPr>
              <w:t xml:space="preserve"> </w:t>
            </w:r>
            <w:proofErr w:type="spellStart"/>
            <w:r w:rsidRPr="00731E2D">
              <w:rPr>
                <w:b/>
              </w:rPr>
              <w:t>geht</w:t>
            </w:r>
            <w:proofErr w:type="spellEnd"/>
            <w:r w:rsidRPr="00731E2D">
              <w:rPr>
                <w:b/>
              </w:rPr>
              <w:t>'s?</w:t>
            </w:r>
          </w:p>
          <w:p w:rsidR="009812A0" w:rsidRDefault="009812A0" w:rsidP="00230BFF">
            <w:r>
              <w:t xml:space="preserve">Upam, da ste dobro. Še enkrat vas prosim, da se vsi, ki bi imeli kakršnekoli težave z delom pri nemščini, obrnete name, da poiščemo rešitev. </w:t>
            </w:r>
            <w:r>
              <w:t xml:space="preserve">Ne pozabite tudi na oddajanje nalog. </w:t>
            </w:r>
            <w:r>
              <w:t xml:space="preserve">Velja? </w:t>
            </w:r>
          </w:p>
          <w:p w:rsidR="009812A0" w:rsidRDefault="009812A0" w:rsidP="00230BFF"/>
          <w:p w:rsidR="009812A0" w:rsidRDefault="009812A0" w:rsidP="00230BFF">
            <w:r>
              <w:t xml:space="preserve">Za lep začetek tedna si lahko poslušate nam domačo pesem So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schöner</w:t>
            </w:r>
            <w:proofErr w:type="spellEnd"/>
            <w:r>
              <w:t xml:space="preserve"> </w:t>
            </w:r>
            <w:proofErr w:type="spellStart"/>
            <w:r>
              <w:t>Tag</w:t>
            </w:r>
            <w:proofErr w:type="spellEnd"/>
            <w:r>
              <w:t>. To vam želim tudi jaz: naj bo danes za vse LEP DAN!</w:t>
            </w:r>
          </w:p>
          <w:p w:rsidR="009812A0" w:rsidRDefault="009812A0" w:rsidP="00230BFF">
            <w:hyperlink r:id="rId5" w:history="1">
              <w:r w:rsidRPr="00A30AAD">
                <w:rPr>
                  <w:rStyle w:val="Hiperpovezava"/>
                </w:rPr>
                <w:t>https://www.youtube.com/watch?v=MPpYHxaMIlw</w:t>
              </w:r>
            </w:hyperlink>
          </w:p>
          <w:p w:rsidR="009812A0" w:rsidRPr="00731E2D" w:rsidRDefault="009812A0" w:rsidP="00230BFF"/>
        </w:tc>
      </w:tr>
      <w:tr w:rsidR="009812A0" w:rsidTr="00230BFF">
        <w:trPr>
          <w:trHeight w:val="4620"/>
        </w:trPr>
        <w:tc>
          <w:tcPr>
            <w:tcW w:w="9288" w:type="dxa"/>
          </w:tcPr>
          <w:p w:rsidR="009812A0" w:rsidRDefault="009812A0" w:rsidP="00230BFF">
            <w:pPr>
              <w:spacing w:line="360" w:lineRule="auto"/>
            </w:pPr>
          </w:p>
          <w:p w:rsidR="009812A0" w:rsidRDefault="009812A0" w:rsidP="00230BFF">
            <w:pPr>
              <w:spacing w:line="360" w:lineRule="auto"/>
            </w:pPr>
            <w:r>
              <w:t xml:space="preserve">1. </w:t>
            </w:r>
            <w:r>
              <w:rPr>
                <w:u w:val="single"/>
              </w:rPr>
              <w:t>Ponovitev že znanega</w:t>
            </w:r>
            <w:r>
              <w:t xml:space="preserve"> </w:t>
            </w:r>
          </w:p>
          <w:p w:rsidR="009812A0" w:rsidRDefault="009812A0" w:rsidP="00230BFF">
            <w:pPr>
              <w:spacing w:line="360" w:lineRule="auto"/>
            </w:pPr>
            <w:r>
              <w:t xml:space="preserve">V videoposnetku o </w:t>
            </w:r>
            <w:proofErr w:type="spellStart"/>
            <w:r>
              <w:t>Aliciji</w:t>
            </w:r>
            <w:proofErr w:type="spellEnd"/>
            <w:r>
              <w:t xml:space="preserve"> in njenem bratu Diegu smo prejšnji teden srečali kar nekaj ločljivo sestavljenih glagolov, večino poznaš že od prej.  Prepoznaš vse? Napiši jih v zvezek in jim dopiši slovenski pomen. Če se ti kje zatakne, poglej v PONS.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264"/>
              <w:gridCol w:w="2264"/>
              <w:gridCol w:w="2264"/>
              <w:gridCol w:w="2265"/>
            </w:tblGrid>
            <w:tr w:rsidR="009812A0" w:rsidTr="00230BFF">
              <w:tc>
                <w:tcPr>
                  <w:tcW w:w="2264" w:type="dxa"/>
                </w:tcPr>
                <w:p w:rsidR="009812A0" w:rsidRDefault="009812A0" w:rsidP="00230BFF">
                  <w:pPr>
                    <w:spacing w:line="360" w:lineRule="auto"/>
                  </w:pPr>
                  <w:proofErr w:type="spellStart"/>
                  <w:r w:rsidRPr="00E23E6F">
                    <w:rPr>
                      <w:b/>
                    </w:rPr>
                    <w:t>aus</w:t>
                  </w:r>
                  <w:r>
                    <w:t>sehen</w:t>
                  </w:r>
                  <w:proofErr w:type="spellEnd"/>
                </w:p>
              </w:tc>
              <w:tc>
                <w:tcPr>
                  <w:tcW w:w="2264" w:type="dxa"/>
                </w:tcPr>
                <w:p w:rsidR="009812A0" w:rsidRDefault="009812A0" w:rsidP="00230BFF">
                  <w:pPr>
                    <w:spacing w:line="360" w:lineRule="auto"/>
                  </w:pPr>
                </w:p>
              </w:tc>
              <w:tc>
                <w:tcPr>
                  <w:tcW w:w="2264" w:type="dxa"/>
                </w:tcPr>
                <w:p w:rsidR="009812A0" w:rsidRDefault="009812A0" w:rsidP="00230BFF">
                  <w:pPr>
                    <w:spacing w:line="360" w:lineRule="auto"/>
                  </w:pPr>
                  <w:proofErr w:type="spellStart"/>
                  <w:r w:rsidRPr="00E23E6F">
                    <w:rPr>
                      <w:b/>
                    </w:rPr>
                    <w:t>an</w:t>
                  </w:r>
                  <w:r>
                    <w:t>rufen</w:t>
                  </w:r>
                  <w:proofErr w:type="spellEnd"/>
                </w:p>
              </w:tc>
              <w:tc>
                <w:tcPr>
                  <w:tcW w:w="2265" w:type="dxa"/>
                </w:tcPr>
                <w:p w:rsidR="009812A0" w:rsidRDefault="009812A0" w:rsidP="00230BFF">
                  <w:pPr>
                    <w:spacing w:line="360" w:lineRule="auto"/>
                  </w:pPr>
                </w:p>
              </w:tc>
            </w:tr>
            <w:tr w:rsidR="009812A0" w:rsidTr="00230BFF">
              <w:tc>
                <w:tcPr>
                  <w:tcW w:w="2264" w:type="dxa"/>
                </w:tcPr>
                <w:p w:rsidR="009812A0" w:rsidRDefault="009812A0" w:rsidP="00230BFF">
                  <w:pPr>
                    <w:spacing w:line="360" w:lineRule="auto"/>
                  </w:pPr>
                  <w:proofErr w:type="spellStart"/>
                  <w:r w:rsidRPr="00E23E6F">
                    <w:rPr>
                      <w:b/>
                    </w:rPr>
                    <w:t>auf</w:t>
                  </w:r>
                  <w:r>
                    <w:t>wachen</w:t>
                  </w:r>
                  <w:proofErr w:type="spellEnd"/>
                </w:p>
              </w:tc>
              <w:tc>
                <w:tcPr>
                  <w:tcW w:w="2264" w:type="dxa"/>
                </w:tcPr>
                <w:p w:rsidR="009812A0" w:rsidRDefault="009812A0" w:rsidP="00230BFF">
                  <w:pPr>
                    <w:spacing w:line="360" w:lineRule="auto"/>
                  </w:pPr>
                </w:p>
              </w:tc>
              <w:tc>
                <w:tcPr>
                  <w:tcW w:w="2264" w:type="dxa"/>
                </w:tcPr>
                <w:p w:rsidR="009812A0" w:rsidRDefault="009812A0" w:rsidP="00230BFF">
                  <w:pPr>
                    <w:spacing w:line="360" w:lineRule="auto"/>
                  </w:pPr>
                  <w:proofErr w:type="spellStart"/>
                  <w:r w:rsidRPr="00E23E6F">
                    <w:rPr>
                      <w:b/>
                    </w:rPr>
                    <w:t>aus</w:t>
                  </w:r>
                  <w:r>
                    <w:t>suchen</w:t>
                  </w:r>
                  <w:proofErr w:type="spellEnd"/>
                </w:p>
              </w:tc>
              <w:tc>
                <w:tcPr>
                  <w:tcW w:w="2265" w:type="dxa"/>
                </w:tcPr>
                <w:p w:rsidR="009812A0" w:rsidRDefault="009812A0" w:rsidP="00230BFF">
                  <w:pPr>
                    <w:spacing w:line="360" w:lineRule="auto"/>
                  </w:pPr>
                </w:p>
              </w:tc>
            </w:tr>
            <w:tr w:rsidR="009812A0" w:rsidTr="00230BFF">
              <w:tc>
                <w:tcPr>
                  <w:tcW w:w="2264" w:type="dxa"/>
                </w:tcPr>
                <w:p w:rsidR="009812A0" w:rsidRDefault="009812A0" w:rsidP="00230BFF">
                  <w:pPr>
                    <w:spacing w:line="360" w:lineRule="auto"/>
                  </w:pPr>
                  <w:proofErr w:type="spellStart"/>
                  <w:r w:rsidRPr="00E23E6F">
                    <w:rPr>
                      <w:b/>
                    </w:rPr>
                    <w:t>auf</w:t>
                  </w:r>
                  <w:r>
                    <w:t>stehen</w:t>
                  </w:r>
                  <w:proofErr w:type="spellEnd"/>
                </w:p>
              </w:tc>
              <w:tc>
                <w:tcPr>
                  <w:tcW w:w="2264" w:type="dxa"/>
                </w:tcPr>
                <w:p w:rsidR="009812A0" w:rsidRDefault="009812A0" w:rsidP="00230BFF">
                  <w:pPr>
                    <w:spacing w:line="360" w:lineRule="auto"/>
                  </w:pPr>
                </w:p>
              </w:tc>
              <w:tc>
                <w:tcPr>
                  <w:tcW w:w="2264" w:type="dxa"/>
                </w:tcPr>
                <w:p w:rsidR="009812A0" w:rsidRDefault="009812A0" w:rsidP="00230BFF">
                  <w:pPr>
                    <w:spacing w:line="360" w:lineRule="auto"/>
                  </w:pPr>
                  <w:proofErr w:type="spellStart"/>
                  <w:r w:rsidRPr="00E23E6F">
                    <w:rPr>
                      <w:b/>
                    </w:rPr>
                    <w:t>an</w:t>
                  </w:r>
                  <w:r>
                    <w:t>ziehen</w:t>
                  </w:r>
                  <w:proofErr w:type="spellEnd"/>
                </w:p>
              </w:tc>
              <w:tc>
                <w:tcPr>
                  <w:tcW w:w="2265" w:type="dxa"/>
                </w:tcPr>
                <w:p w:rsidR="009812A0" w:rsidRDefault="009812A0" w:rsidP="00230BFF">
                  <w:pPr>
                    <w:spacing w:line="360" w:lineRule="auto"/>
                  </w:pPr>
                </w:p>
              </w:tc>
            </w:tr>
            <w:tr w:rsidR="009812A0" w:rsidTr="00230BFF">
              <w:tc>
                <w:tcPr>
                  <w:tcW w:w="2264" w:type="dxa"/>
                </w:tcPr>
                <w:p w:rsidR="009812A0" w:rsidRDefault="009812A0" w:rsidP="00230BFF">
                  <w:pPr>
                    <w:spacing w:line="360" w:lineRule="auto"/>
                  </w:pPr>
                  <w:proofErr w:type="spellStart"/>
                  <w:r w:rsidRPr="00E23E6F">
                    <w:rPr>
                      <w:b/>
                    </w:rPr>
                    <w:t>ab</w:t>
                  </w:r>
                  <w:r>
                    <w:t>hauen</w:t>
                  </w:r>
                  <w:proofErr w:type="spellEnd"/>
                </w:p>
              </w:tc>
              <w:tc>
                <w:tcPr>
                  <w:tcW w:w="2264" w:type="dxa"/>
                </w:tcPr>
                <w:p w:rsidR="009812A0" w:rsidRDefault="009812A0" w:rsidP="00230BFF">
                  <w:pPr>
                    <w:spacing w:line="360" w:lineRule="auto"/>
                  </w:pPr>
                </w:p>
              </w:tc>
              <w:tc>
                <w:tcPr>
                  <w:tcW w:w="2264" w:type="dxa"/>
                </w:tcPr>
                <w:p w:rsidR="009812A0" w:rsidRDefault="009812A0" w:rsidP="00230BFF">
                  <w:pPr>
                    <w:spacing w:line="360" w:lineRule="auto"/>
                  </w:pPr>
                  <w:proofErr w:type="spellStart"/>
                  <w:r w:rsidRPr="00E23E6F">
                    <w:rPr>
                      <w:b/>
                    </w:rPr>
                    <w:t>ab</w:t>
                  </w:r>
                  <w:r>
                    <w:t>spülen</w:t>
                  </w:r>
                  <w:proofErr w:type="spellEnd"/>
                </w:p>
              </w:tc>
              <w:tc>
                <w:tcPr>
                  <w:tcW w:w="2265" w:type="dxa"/>
                </w:tcPr>
                <w:p w:rsidR="009812A0" w:rsidRDefault="009812A0" w:rsidP="00230BFF">
                  <w:pPr>
                    <w:spacing w:line="360" w:lineRule="auto"/>
                  </w:pPr>
                </w:p>
              </w:tc>
            </w:tr>
            <w:tr w:rsidR="009812A0" w:rsidTr="00230BFF">
              <w:tc>
                <w:tcPr>
                  <w:tcW w:w="2264" w:type="dxa"/>
                </w:tcPr>
                <w:p w:rsidR="009812A0" w:rsidRDefault="009812A0" w:rsidP="00230BFF">
                  <w:pPr>
                    <w:spacing w:line="360" w:lineRule="auto"/>
                  </w:pPr>
                  <w:proofErr w:type="spellStart"/>
                  <w:r w:rsidRPr="00E23E6F">
                    <w:rPr>
                      <w:b/>
                    </w:rPr>
                    <w:t>aus</w:t>
                  </w:r>
                  <w:r>
                    <w:t>machen</w:t>
                  </w:r>
                  <w:proofErr w:type="spellEnd"/>
                </w:p>
              </w:tc>
              <w:tc>
                <w:tcPr>
                  <w:tcW w:w="2264" w:type="dxa"/>
                </w:tcPr>
                <w:p w:rsidR="009812A0" w:rsidRDefault="009812A0" w:rsidP="00230BFF">
                  <w:pPr>
                    <w:spacing w:line="360" w:lineRule="auto"/>
                  </w:pPr>
                </w:p>
              </w:tc>
              <w:tc>
                <w:tcPr>
                  <w:tcW w:w="2264" w:type="dxa"/>
                </w:tcPr>
                <w:p w:rsidR="009812A0" w:rsidRDefault="009812A0" w:rsidP="00230BFF">
                  <w:pPr>
                    <w:spacing w:line="360" w:lineRule="auto"/>
                  </w:pPr>
                  <w:r w:rsidRPr="00E23E6F">
                    <w:rPr>
                      <w:b/>
                    </w:rPr>
                    <w:t>Rad</w:t>
                  </w:r>
                  <w:r>
                    <w:t xml:space="preserve"> </w:t>
                  </w:r>
                  <w:proofErr w:type="spellStart"/>
                  <w:r>
                    <w:t>fahren</w:t>
                  </w:r>
                  <w:proofErr w:type="spellEnd"/>
                </w:p>
              </w:tc>
              <w:tc>
                <w:tcPr>
                  <w:tcW w:w="2265" w:type="dxa"/>
                </w:tcPr>
                <w:p w:rsidR="009812A0" w:rsidRDefault="009812A0" w:rsidP="00230BFF">
                  <w:pPr>
                    <w:spacing w:line="360" w:lineRule="auto"/>
                  </w:pPr>
                </w:p>
              </w:tc>
            </w:tr>
            <w:tr w:rsidR="009812A0" w:rsidTr="00230BFF">
              <w:tc>
                <w:tcPr>
                  <w:tcW w:w="2264" w:type="dxa"/>
                </w:tcPr>
                <w:p w:rsidR="009812A0" w:rsidRDefault="009812A0" w:rsidP="00230BFF">
                  <w:pPr>
                    <w:spacing w:line="360" w:lineRule="auto"/>
                  </w:pPr>
                  <w:proofErr w:type="spellStart"/>
                  <w:r w:rsidRPr="00E23E6F">
                    <w:rPr>
                      <w:b/>
                    </w:rPr>
                    <w:t>an</w:t>
                  </w:r>
                  <w:r>
                    <w:t>machen</w:t>
                  </w:r>
                  <w:proofErr w:type="spellEnd"/>
                </w:p>
              </w:tc>
              <w:tc>
                <w:tcPr>
                  <w:tcW w:w="2264" w:type="dxa"/>
                </w:tcPr>
                <w:p w:rsidR="009812A0" w:rsidRDefault="009812A0" w:rsidP="00230BFF">
                  <w:pPr>
                    <w:spacing w:line="360" w:lineRule="auto"/>
                  </w:pPr>
                </w:p>
              </w:tc>
              <w:tc>
                <w:tcPr>
                  <w:tcW w:w="2264" w:type="dxa"/>
                </w:tcPr>
                <w:p w:rsidR="009812A0" w:rsidRDefault="009812A0" w:rsidP="00230BFF">
                  <w:pPr>
                    <w:spacing w:line="360" w:lineRule="auto"/>
                  </w:pPr>
                  <w:proofErr w:type="spellStart"/>
                  <w:r w:rsidRPr="00E23E6F">
                    <w:rPr>
                      <w:b/>
                    </w:rPr>
                    <w:t>an</w:t>
                  </w:r>
                  <w:r>
                    <w:t>fangen</w:t>
                  </w:r>
                  <w:proofErr w:type="spellEnd"/>
                </w:p>
              </w:tc>
              <w:tc>
                <w:tcPr>
                  <w:tcW w:w="2265" w:type="dxa"/>
                </w:tcPr>
                <w:p w:rsidR="009812A0" w:rsidRDefault="009812A0" w:rsidP="00230BFF">
                  <w:pPr>
                    <w:spacing w:line="360" w:lineRule="auto"/>
                  </w:pPr>
                </w:p>
              </w:tc>
            </w:tr>
            <w:tr w:rsidR="009812A0" w:rsidTr="00230BFF">
              <w:tc>
                <w:tcPr>
                  <w:tcW w:w="2264" w:type="dxa"/>
                </w:tcPr>
                <w:p w:rsidR="009812A0" w:rsidRDefault="009812A0" w:rsidP="00230BFF">
                  <w:pPr>
                    <w:spacing w:line="360" w:lineRule="auto"/>
                  </w:pPr>
                  <w:proofErr w:type="spellStart"/>
                  <w:r w:rsidRPr="00E23E6F">
                    <w:rPr>
                      <w:b/>
                    </w:rPr>
                    <w:t>los</w:t>
                  </w:r>
                  <w:r>
                    <w:t>gehen</w:t>
                  </w:r>
                  <w:proofErr w:type="spellEnd"/>
                </w:p>
              </w:tc>
              <w:tc>
                <w:tcPr>
                  <w:tcW w:w="2264" w:type="dxa"/>
                </w:tcPr>
                <w:p w:rsidR="009812A0" w:rsidRDefault="009812A0" w:rsidP="00230BFF">
                  <w:pPr>
                    <w:spacing w:line="360" w:lineRule="auto"/>
                  </w:pPr>
                </w:p>
              </w:tc>
              <w:tc>
                <w:tcPr>
                  <w:tcW w:w="2264" w:type="dxa"/>
                </w:tcPr>
                <w:p w:rsidR="009812A0" w:rsidRDefault="009812A0" w:rsidP="00230BFF">
                  <w:pPr>
                    <w:spacing w:line="360" w:lineRule="auto"/>
                  </w:pPr>
                  <w:proofErr w:type="spellStart"/>
                  <w:r w:rsidRPr="00E23E6F">
                    <w:rPr>
                      <w:b/>
                    </w:rPr>
                    <w:t>zurück</w:t>
                  </w:r>
                  <w:r>
                    <w:t>kommen</w:t>
                  </w:r>
                  <w:proofErr w:type="spellEnd"/>
                </w:p>
              </w:tc>
              <w:tc>
                <w:tcPr>
                  <w:tcW w:w="2265" w:type="dxa"/>
                </w:tcPr>
                <w:p w:rsidR="009812A0" w:rsidRDefault="009812A0" w:rsidP="00230BFF">
                  <w:pPr>
                    <w:spacing w:line="360" w:lineRule="auto"/>
                  </w:pPr>
                </w:p>
              </w:tc>
            </w:tr>
          </w:tbl>
          <w:p w:rsidR="009812A0" w:rsidRDefault="009812A0" w:rsidP="00230BFF">
            <w:pPr>
              <w:spacing w:line="480" w:lineRule="auto"/>
            </w:pPr>
          </w:p>
        </w:tc>
      </w:tr>
      <w:tr w:rsidR="009812A0" w:rsidTr="00230BFF">
        <w:tc>
          <w:tcPr>
            <w:tcW w:w="9288" w:type="dxa"/>
          </w:tcPr>
          <w:p w:rsidR="009812A0" w:rsidRDefault="009812A0" w:rsidP="009812A0">
            <w:pPr>
              <w:spacing w:line="360" w:lineRule="auto"/>
            </w:pPr>
          </w:p>
          <w:p w:rsidR="009812A0" w:rsidRDefault="009812A0" w:rsidP="009812A0">
            <w:pPr>
              <w:spacing w:line="360" w:lineRule="auto"/>
            </w:pPr>
            <w:r>
              <w:t xml:space="preserve">2. </w:t>
            </w:r>
            <w:r w:rsidRPr="00E23E6F">
              <w:rPr>
                <w:u w:val="single"/>
              </w:rPr>
              <w:t xml:space="preserve">Naloge za razumevanje videoposnetka </w:t>
            </w:r>
            <w:proofErr w:type="spellStart"/>
            <w:r w:rsidRPr="00E23E6F">
              <w:rPr>
                <w:u w:val="single"/>
              </w:rPr>
              <w:t>Guten</w:t>
            </w:r>
            <w:proofErr w:type="spellEnd"/>
            <w:r w:rsidRPr="00E23E6F">
              <w:rPr>
                <w:u w:val="single"/>
              </w:rPr>
              <w:t xml:space="preserve"> </w:t>
            </w:r>
            <w:proofErr w:type="spellStart"/>
            <w:r w:rsidRPr="00E23E6F">
              <w:rPr>
                <w:u w:val="single"/>
              </w:rPr>
              <w:t>Morgen</w:t>
            </w:r>
            <w:proofErr w:type="spellEnd"/>
            <w:r w:rsidRPr="00E23E6F">
              <w:rPr>
                <w:u w:val="single"/>
              </w:rPr>
              <w:t>, Alicia!</w:t>
            </w:r>
          </w:p>
          <w:p w:rsidR="009812A0" w:rsidRDefault="009812A0" w:rsidP="009812A0">
            <w:pPr>
              <w:spacing w:line="360" w:lineRule="auto"/>
            </w:pPr>
            <w:r>
              <w:t xml:space="preserve">a) Ponovno si oglej video o </w:t>
            </w:r>
            <w:proofErr w:type="spellStart"/>
            <w:r>
              <w:t>Aliciji</w:t>
            </w:r>
            <w:proofErr w:type="spellEnd"/>
            <w:r>
              <w:t xml:space="preserve"> in njenem bratu </w:t>
            </w:r>
          </w:p>
          <w:p w:rsidR="009812A0" w:rsidRDefault="009812A0" w:rsidP="009812A0">
            <w:pPr>
              <w:spacing w:line="360" w:lineRule="auto"/>
            </w:pPr>
            <w:r>
              <w:t xml:space="preserve">                   </w:t>
            </w:r>
            <w:r>
              <w:rPr>
                <w:rFonts w:cstheme="minorHAnsi"/>
              </w:rPr>
              <w:t>→</w:t>
            </w:r>
            <w:r>
              <w:t xml:space="preserve"> iRokusPlus       </w:t>
            </w:r>
            <w:r>
              <w:rPr>
                <w:rFonts w:ascii="Calibri" w:hAnsi="Calibri" w:cs="Calibri"/>
              </w:rPr>
              <w:t>→</w:t>
            </w:r>
            <w:r>
              <w:t xml:space="preserve"> interaktivni učbenik        </w:t>
            </w:r>
            <w:r>
              <w:rPr>
                <w:rFonts w:cstheme="minorHAnsi"/>
              </w:rPr>
              <w:t>→</w:t>
            </w:r>
            <w:r>
              <w:t xml:space="preserve"> 3.3 / </w:t>
            </w:r>
            <w:proofErr w:type="spellStart"/>
            <w:r>
              <w:t>Situation</w:t>
            </w:r>
            <w:proofErr w:type="spellEnd"/>
            <w:r>
              <w:t xml:space="preserve"> 1/ naloga 1</w:t>
            </w:r>
          </w:p>
          <w:p w:rsidR="009812A0" w:rsidRDefault="009812A0" w:rsidP="009812A0">
            <w:pPr>
              <w:spacing w:line="360" w:lineRule="auto"/>
            </w:pPr>
            <w:r>
              <w:t xml:space="preserve">b) Odpri PDF z učnim listom o videoposnetku </w:t>
            </w:r>
            <w:proofErr w:type="spellStart"/>
            <w:r>
              <w:t>Guten</w:t>
            </w:r>
            <w:proofErr w:type="spellEnd"/>
            <w:r>
              <w:t xml:space="preserve"> </w:t>
            </w:r>
            <w:proofErr w:type="spellStart"/>
            <w:r>
              <w:t>Morgen</w:t>
            </w:r>
            <w:proofErr w:type="spellEnd"/>
            <w:r>
              <w:t>, Alicia in reši naloge – sledi slovenskim navodilom in po potrebi uporabljaj PONS-</w:t>
            </w:r>
            <w:proofErr w:type="spellStart"/>
            <w:r>
              <w:t>ov</w:t>
            </w:r>
            <w:proofErr w:type="spellEnd"/>
            <w:r>
              <w:t xml:space="preserve"> slovar. Če imaš možnost, si učni list lahko natisneš, lahko pa naloge rešuješ preprosto v šolski zvezek. </w:t>
            </w:r>
          </w:p>
          <w:p w:rsidR="009812A0" w:rsidRDefault="009812A0" w:rsidP="009812A0">
            <w:pPr>
              <w:spacing w:line="360" w:lineRule="auto"/>
            </w:pPr>
            <w:r>
              <w:t>Pri 5. nalogi ne boste mogli sodelovati s sošolci, namesto tega napišite vsaj 5 povedi, kaj počnete zjutraj, preden odidete v šolo.</w:t>
            </w:r>
          </w:p>
          <w:p w:rsidR="009812A0" w:rsidRPr="009165A2" w:rsidRDefault="009812A0" w:rsidP="009812A0">
            <w:pPr>
              <w:spacing w:line="360" w:lineRule="auto"/>
              <w:rPr>
                <w:b/>
                <w:color w:val="1F497D" w:themeColor="text2"/>
                <w:sz w:val="36"/>
                <w:szCs w:val="36"/>
              </w:rPr>
            </w:pPr>
            <w:r>
              <w:t>Prosim vas, da mi ta učni list spet poslikate</w:t>
            </w:r>
            <w:r>
              <w:t xml:space="preserve"> ali </w:t>
            </w:r>
            <w:proofErr w:type="spellStart"/>
            <w:r>
              <w:t>skenirate</w:t>
            </w:r>
            <w:proofErr w:type="spellEnd"/>
            <w:r>
              <w:t xml:space="preserve"> in pošljete </w:t>
            </w:r>
            <w:r w:rsidRPr="00297236">
              <w:rPr>
                <w:b/>
                <w:highlight w:val="yellow"/>
              </w:rPr>
              <w:t xml:space="preserve">do </w:t>
            </w:r>
            <w:r>
              <w:rPr>
                <w:b/>
                <w:highlight w:val="yellow"/>
              </w:rPr>
              <w:t>ponedeljka, 6</w:t>
            </w:r>
            <w:r w:rsidRPr="00297236">
              <w:rPr>
                <w:b/>
                <w:highlight w:val="yellow"/>
              </w:rPr>
              <w:t>. aprila do 12. ure</w:t>
            </w:r>
            <w:r>
              <w:t xml:space="preserve"> (prosim pišite z</w:t>
            </w:r>
            <w:r>
              <w:t xml:space="preserve"> nalivnim peresom ali kemikom).</w:t>
            </w:r>
          </w:p>
        </w:tc>
      </w:tr>
      <w:tr w:rsidR="009812A0" w:rsidTr="00230BFF">
        <w:tc>
          <w:tcPr>
            <w:tcW w:w="9288" w:type="dxa"/>
          </w:tcPr>
          <w:p w:rsidR="009812A0" w:rsidRDefault="009812A0" w:rsidP="009812A0">
            <w:pPr>
              <w:spacing w:line="360" w:lineRule="auto"/>
            </w:pPr>
          </w:p>
          <w:p w:rsidR="009812A0" w:rsidRDefault="009812A0" w:rsidP="009812A0">
            <w:pPr>
              <w:spacing w:line="360" w:lineRule="auto"/>
            </w:pPr>
            <w:r>
              <w:t xml:space="preserve">DODATNE NALOGE (niso obvezne) za tiste, ki imate radi nemščino in jo želite dobro znati </w:t>
            </w:r>
            <w:r>
              <w:sym w:font="Wingdings" w:char="F04A"/>
            </w:r>
          </w:p>
          <w:p w:rsidR="009812A0" w:rsidRDefault="009812A0" w:rsidP="009812A0">
            <w:pPr>
              <w:spacing w:line="360" w:lineRule="auto"/>
            </w:pPr>
            <w:r>
              <w:t>Naloge za bralno razumevanje – opis dneva</w:t>
            </w:r>
            <w:r>
              <w:t>:</w:t>
            </w:r>
          </w:p>
          <w:p w:rsidR="009812A0" w:rsidRDefault="009812A0" w:rsidP="009812A0">
            <w:pPr>
              <w:spacing w:line="360" w:lineRule="auto"/>
              <w:rPr>
                <w:rStyle w:val="Hiperpovezava"/>
              </w:rPr>
            </w:pPr>
            <w:hyperlink r:id="rId6" w:history="1">
              <w:r w:rsidRPr="00257187">
                <w:rPr>
                  <w:rStyle w:val="Hiperpovezava"/>
                </w:rPr>
                <w:t>https://www.languagesonline.org.uk/German/Logo2/Daily_Routine/3.htm</w:t>
              </w:r>
            </w:hyperlink>
          </w:p>
          <w:p w:rsidR="009812A0" w:rsidRPr="00E55413" w:rsidRDefault="009812A0" w:rsidP="009812A0">
            <w:pPr>
              <w:spacing w:line="360" w:lineRule="auto"/>
            </w:pPr>
            <w:r w:rsidRPr="00E55413">
              <w:rPr>
                <w:rStyle w:val="Hiperpovezava"/>
                <w:color w:val="auto"/>
                <w:u w:val="none"/>
              </w:rPr>
              <w:t>Težje naloge</w:t>
            </w:r>
            <w:r>
              <w:rPr>
                <w:rStyle w:val="Hiperpovezava"/>
                <w:color w:val="auto"/>
                <w:u w:val="none"/>
              </w:rPr>
              <w:t>:</w:t>
            </w:r>
          </w:p>
          <w:p w:rsidR="009812A0" w:rsidRDefault="009812A0" w:rsidP="009812A0">
            <w:pPr>
              <w:spacing w:line="360" w:lineRule="auto"/>
            </w:pPr>
            <w:hyperlink r:id="rId7" w:history="1">
              <w:r w:rsidRPr="00257187">
                <w:rPr>
                  <w:rStyle w:val="Hiperpovezava"/>
                </w:rPr>
                <w:t>https://www.languagesonline.org.uk/German/MorgenRoutine/Morgen1.htm</w:t>
              </w:r>
            </w:hyperlink>
          </w:p>
          <w:p w:rsidR="009812A0" w:rsidRDefault="009812A0" w:rsidP="009812A0">
            <w:pPr>
              <w:spacing w:line="360" w:lineRule="auto"/>
              <w:rPr>
                <w:rStyle w:val="Hiperpovezava"/>
              </w:rPr>
            </w:pPr>
            <w:hyperlink r:id="rId8" w:history="1">
              <w:r w:rsidRPr="00257187">
                <w:rPr>
                  <w:rStyle w:val="Hiperpovezava"/>
                </w:rPr>
                <w:t>https://www.languagesonline.org.uk/German/MorgenRoutine/Morgen3.htm</w:t>
              </w:r>
            </w:hyperlink>
          </w:p>
          <w:p w:rsidR="009812A0" w:rsidRDefault="009812A0" w:rsidP="009812A0">
            <w:pPr>
              <w:spacing w:line="360" w:lineRule="auto"/>
            </w:pPr>
            <w:bookmarkStart w:id="0" w:name="_GoBack"/>
            <w:bookmarkEnd w:id="0"/>
          </w:p>
          <w:p w:rsidR="009812A0" w:rsidRDefault="009812A0" w:rsidP="009812A0">
            <w:pPr>
              <w:spacing w:line="360" w:lineRule="auto"/>
              <w:jc w:val="center"/>
            </w:pPr>
            <w:proofErr w:type="spellStart"/>
            <w:r>
              <w:rPr>
                <w:b/>
                <w:color w:val="1F497D" w:themeColor="text2"/>
                <w:sz w:val="28"/>
                <w:szCs w:val="28"/>
              </w:rPr>
              <w:t>Viel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  <w:sz w:val="28"/>
                <w:szCs w:val="28"/>
              </w:rPr>
              <w:t>Spaß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  <w:sz w:val="28"/>
                <w:szCs w:val="28"/>
              </w:rPr>
              <w:t>und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  <w:sz w:val="28"/>
                <w:szCs w:val="28"/>
              </w:rPr>
              <w:t>alles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  <w:sz w:val="28"/>
                <w:szCs w:val="28"/>
              </w:rPr>
              <w:t>Gute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</w:rPr>
              <w:t>!</w:t>
            </w:r>
          </w:p>
        </w:tc>
      </w:tr>
    </w:tbl>
    <w:p w:rsidR="009812A0" w:rsidRPr="00F313D0" w:rsidRDefault="009812A0" w:rsidP="009812A0"/>
    <w:p w:rsidR="009812A0" w:rsidRDefault="009812A0" w:rsidP="009812A0"/>
    <w:p w:rsidR="009812A0" w:rsidRPr="00C87097" w:rsidRDefault="009812A0" w:rsidP="009812A0">
      <w:pPr>
        <w:tabs>
          <w:tab w:val="left" w:pos="1484"/>
        </w:tabs>
        <w:rPr>
          <w:rFonts w:cstheme="minorHAnsi"/>
          <w:b/>
        </w:rPr>
      </w:pPr>
      <w:r>
        <w:rPr>
          <w:rFonts w:cstheme="minorHAnsi"/>
          <w:b/>
        </w:rPr>
        <w:tab/>
      </w:r>
    </w:p>
    <w:p w:rsidR="009812A0" w:rsidRPr="00C87097" w:rsidRDefault="009812A0" w:rsidP="009812A0">
      <w:pPr>
        <w:rPr>
          <w:rFonts w:cstheme="minorHAnsi"/>
        </w:rPr>
      </w:pPr>
    </w:p>
    <w:p w:rsidR="009812A0" w:rsidRDefault="009812A0" w:rsidP="009812A0"/>
    <w:p w:rsidR="009812A0" w:rsidRDefault="009812A0" w:rsidP="009812A0"/>
    <w:p w:rsidR="009812A0" w:rsidRDefault="009812A0" w:rsidP="009812A0"/>
    <w:p w:rsidR="009812A0" w:rsidRDefault="009812A0" w:rsidP="009812A0"/>
    <w:p w:rsidR="00445896" w:rsidRDefault="00445896"/>
    <w:sectPr w:rsidR="00445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A0"/>
    <w:rsid w:val="00445896"/>
    <w:rsid w:val="008B5B83"/>
    <w:rsid w:val="009812A0"/>
    <w:rsid w:val="00B7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12A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812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812A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81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guagesonline.org.uk/German/MorgenRoutine/Morgen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nguagesonline.org.uk/German/MorgenRoutine/Morgen1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anguagesonline.org.uk/German/Logo2/Daily_Routine/3.htm" TargetMode="External"/><Relationship Id="rId5" Type="http://schemas.openxmlformats.org/officeDocument/2006/relationships/hyperlink" Target="https://www.youtube.com/watch?v=MPpYHxaMIl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Kočevar</dc:creator>
  <cp:lastModifiedBy>Marjeta Kočevar</cp:lastModifiedBy>
  <cp:revision>1</cp:revision>
  <dcterms:created xsi:type="dcterms:W3CDTF">2020-04-02T05:45:00Z</dcterms:created>
  <dcterms:modified xsi:type="dcterms:W3CDTF">2020-04-02T05:49:00Z</dcterms:modified>
</cp:coreProperties>
</file>